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18pt;mso-position-horizontal-relative:char;mso-position-vertical-relative:line" coordorigin="0,0" coordsize="10801,4360">
            <v:shape style="position:absolute;left:0;top:0;width:10800;height:43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46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53" w:lineRule="exact"/>
        <w:ind w:right="21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Solemni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Holy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Body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Blood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Chri</w:t>
      </w:r>
      <w:r>
        <w:rPr>
          <w:color w:val="231F20"/>
          <w:spacing w:val="-3"/>
          <w:w w:val="105"/>
        </w:rPr>
        <w:t>st</w:t>
      </w:r>
      <w:r>
        <w:rPr>
          <w:b w:val="0"/>
        </w:rPr>
      </w:r>
    </w:p>
    <w:p>
      <w:pPr>
        <w:pStyle w:val="BodyText"/>
        <w:spacing w:line="250" w:lineRule="exact"/>
        <w:ind w:right="21"/>
        <w:jc w:val="left"/>
      </w:pP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ee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2</w:t>
      </w:r>
      <w:r>
        <w:rPr>
          <w:color w:val="231F20"/>
          <w:spacing w:val="-5"/>
        </w:rPr>
        <w:t>/</w:t>
      </w:r>
      <w:r>
        <w:rPr>
          <w:color w:val="231F20"/>
          <w:spacing w:val="-3"/>
        </w:rPr>
        <w:t>3</w:t>
      </w:r>
      <w:r>
        <w:rPr>
          <w:color w:val="231F20"/>
          <w:spacing w:val="-4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2018</w:t>
      </w:r>
      <w:r>
        <w:rPr/>
      </w:r>
    </w:p>
    <w:p>
      <w:pPr>
        <w:pStyle w:val="BodyText"/>
        <w:spacing w:line="246" w:lineRule="auto" w:before="96"/>
        <w:ind w:right="0"/>
        <w:jc w:val="left"/>
      </w:pPr>
      <w:r>
        <w:rPr>
          <w:color w:val="231F20"/>
          <w:spacing w:val="-8"/>
        </w:rPr>
        <w:t>Toda</w:t>
      </w:r>
      <w:r>
        <w:rPr>
          <w:color w:val="231F20"/>
          <w:spacing w:val="-7"/>
        </w:rPr>
        <w:t>y’</w:t>
      </w:r>
      <w:r>
        <w:rPr>
          <w:color w:val="231F20"/>
          <w:spacing w:val="-9"/>
        </w:rPr>
        <w:t>s</w:t>
      </w:r>
      <w:r>
        <w:rPr>
          <w:color w:val="231F20"/>
          <w:spacing w:val="-24"/>
        </w:rPr>
        <w:t> </w:t>
      </w:r>
      <w:r>
        <w:rPr>
          <w:color w:val="231F20"/>
        </w:rPr>
        <w:t>Gospel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es</w:t>
      </w:r>
      <w:r>
        <w:rPr>
          <w:color w:val="231F20"/>
          <w:spacing w:val="-24"/>
        </w:rPr>
        <w:t> </w:t>
      </w:r>
      <w:r>
        <w:rPr>
          <w:color w:val="231F20"/>
        </w:rPr>
        <w:t>St.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Mark’</w:t>
      </w:r>
      <w:r>
        <w:rPr>
          <w:color w:val="231F20"/>
          <w:spacing w:val="-5"/>
        </w:rPr>
        <w:t>s</w:t>
      </w:r>
      <w:r>
        <w:rPr>
          <w:color w:val="231F20"/>
          <w:spacing w:val="-24"/>
        </w:rPr>
        <w:t> </w:t>
      </w:r>
      <w:r>
        <w:rPr>
          <w:color w:val="231F20"/>
        </w:rPr>
        <w:t>account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4"/>
        </w:rPr>
        <w:t> </w:t>
      </w:r>
      <w:r>
        <w:rPr>
          <w:color w:val="231F20"/>
        </w:rPr>
        <w:t>gathering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his</w:t>
      </w:r>
      <w:r>
        <w:rPr>
          <w:color w:val="231F20"/>
          <w:spacing w:val="-19"/>
        </w:rPr>
        <w:t> </w:t>
      </w:r>
      <w:r>
        <w:rPr>
          <w:color w:val="231F20"/>
        </w:rPr>
        <w:t>disciples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last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supper,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ealing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them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new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cov</w:t>
      </w:r>
      <w:r>
        <w:rPr>
          <w:color w:val="231F20"/>
          <w:spacing w:val="-2"/>
        </w:rPr>
        <w:t>enant</w:t>
      </w:r>
      <w:r>
        <w:rPr>
          <w:color w:val="231F20"/>
          <w:spacing w:val="-15"/>
        </w:rPr>
        <w:t> </w:t>
      </w:r>
      <w:r>
        <w:rPr>
          <w:color w:val="231F20"/>
        </w:rPr>
        <w:t>established</w:t>
      </w:r>
      <w:r>
        <w:rPr>
          <w:color w:val="231F20"/>
          <w:spacing w:val="-14"/>
        </w:rPr>
        <w:t> </w:t>
      </w:r>
      <w:r>
        <w:rPr>
          <w:color w:val="231F20"/>
        </w:rPr>
        <w:t>through</w:t>
      </w:r>
      <w:r>
        <w:rPr>
          <w:color w:val="231F20"/>
          <w:spacing w:val="-14"/>
        </w:rPr>
        <w:t> </w:t>
      </w:r>
      <w:r>
        <w:rPr>
          <w:color w:val="231F20"/>
        </w:rPr>
        <w:t>his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15"/>
        </w:rPr>
        <w:t> </w:t>
      </w:r>
      <w:r>
        <w:rPr>
          <w:color w:val="231F20"/>
        </w:rPr>
        <w:t>sacrificial</w:t>
      </w:r>
      <w:r>
        <w:rPr>
          <w:color w:val="231F20"/>
          <w:spacing w:val="-14"/>
        </w:rPr>
        <w:t> </w:t>
      </w:r>
      <w:r>
        <w:rPr>
          <w:color w:val="231F20"/>
        </w:rPr>
        <w:t>blood.</w:t>
      </w:r>
      <w:r>
        <w:rPr/>
      </w:r>
    </w:p>
    <w:p>
      <w:pPr>
        <w:pStyle w:val="BodyText"/>
        <w:spacing w:line="246" w:lineRule="auto"/>
        <w:ind w:right="74"/>
        <w:jc w:val="left"/>
      </w:pPr>
      <w:r>
        <w:rPr>
          <w:color w:val="231F20"/>
          <w:spacing w:val="-2"/>
        </w:rPr>
        <w:t>Every</w:t>
      </w:r>
      <w:r>
        <w:rPr>
          <w:color w:val="231F20"/>
          <w:spacing w:val="-21"/>
        </w:rPr>
        <w:t> </w:t>
      </w:r>
      <w:r>
        <w:rPr>
          <w:color w:val="231F20"/>
        </w:rPr>
        <w:t>time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</w:rPr>
        <w:t>participate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Euc</w:t>
      </w:r>
      <w:r>
        <w:rPr>
          <w:color w:val="231F20"/>
          <w:spacing w:val="-2"/>
        </w:rPr>
        <w:t>harist,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5"/>
        </w:rPr>
        <w:t> </w:t>
      </w:r>
      <w:r>
        <w:rPr>
          <w:color w:val="231F20"/>
        </w:rPr>
        <w:t>pledge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renew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deepen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6"/>
        </w:rPr>
        <w:t> </w:t>
      </w:r>
      <w:r>
        <w:rPr>
          <w:color w:val="231F20"/>
        </w:rPr>
        <w:t>participation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24"/>
          <w:w w:val="87"/>
        </w:rPr>
        <w:t> </w:t>
      </w:r>
      <w:r>
        <w:rPr>
          <w:color w:val="231F20"/>
          <w:spacing w:val="-1"/>
        </w:rPr>
        <w:t>cov</w:t>
      </w:r>
      <w:r>
        <w:rPr>
          <w:color w:val="231F20"/>
          <w:spacing w:val="-2"/>
        </w:rPr>
        <w:t>enant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actical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ays.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steward,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means</w:t>
      </w:r>
      <w:r>
        <w:rPr>
          <w:color w:val="231F20"/>
          <w:spacing w:val="37"/>
          <w:w w:val="95"/>
        </w:rPr>
        <w:t> </w:t>
      </w:r>
      <w:r>
        <w:rPr>
          <w:color w:val="231F20"/>
        </w:rPr>
        <w:t>making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daily</w:t>
      </w:r>
      <w:r>
        <w:rPr>
          <w:color w:val="231F20"/>
          <w:spacing w:val="-5"/>
        </w:rPr>
        <w:t>,</w:t>
      </w:r>
      <w:r>
        <w:rPr>
          <w:color w:val="231F20"/>
          <w:spacing w:val="-30"/>
        </w:rPr>
        <w:t> </w:t>
      </w:r>
      <w:r>
        <w:rPr>
          <w:color w:val="231F20"/>
        </w:rPr>
        <w:t>personal</w:t>
      </w:r>
      <w:r>
        <w:rPr>
          <w:color w:val="231F20"/>
          <w:spacing w:val="-30"/>
        </w:rPr>
        <w:t> </w:t>
      </w:r>
      <w:r>
        <w:rPr>
          <w:color w:val="231F20"/>
        </w:rPr>
        <w:t>sacrifices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strengthen</w:t>
      </w:r>
      <w:r>
        <w:rPr>
          <w:color w:val="231F20"/>
          <w:spacing w:val="-30"/>
        </w:rPr>
        <w:t> </w:t>
      </w:r>
      <w:r>
        <w:rPr>
          <w:color w:val="231F20"/>
        </w:rPr>
        <w:t>this</w:t>
      </w:r>
      <w:r>
        <w:rPr>
          <w:color w:val="231F20"/>
          <w:spacing w:val="24"/>
          <w:w w:val="95"/>
        </w:rPr>
        <w:t> </w:t>
      </w:r>
      <w:r>
        <w:rPr>
          <w:color w:val="231F20"/>
          <w:spacing w:val="-1"/>
        </w:rPr>
        <w:t>cov</w:t>
      </w:r>
      <w:r>
        <w:rPr>
          <w:color w:val="231F20"/>
          <w:spacing w:val="-2"/>
        </w:rPr>
        <w:t>enant</w:t>
      </w:r>
      <w:r>
        <w:rPr>
          <w:color w:val="231F20"/>
          <w:spacing w:val="-22"/>
        </w:rPr>
        <w:t> </w:t>
      </w:r>
      <w:r>
        <w:rPr>
          <w:color w:val="231F20"/>
        </w:rPr>
        <w:t>relationship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deepening</w:t>
      </w:r>
      <w:r>
        <w:rPr>
          <w:color w:val="231F20"/>
          <w:spacing w:val="-22"/>
        </w:rPr>
        <w:t> </w:t>
      </w:r>
      <w:r>
        <w:rPr>
          <w:color w:val="231F20"/>
        </w:rPr>
        <w:t>our</w:t>
      </w:r>
      <w:r>
        <w:rPr>
          <w:color w:val="231F20"/>
          <w:spacing w:val="-22"/>
        </w:rPr>
        <w:t> </w:t>
      </w:r>
      <w:r>
        <w:rPr>
          <w:color w:val="231F20"/>
        </w:rPr>
        <w:t>relationship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Lord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pra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er,</w:t>
      </w:r>
      <w:r>
        <w:rPr>
          <w:color w:val="231F20"/>
          <w:spacing w:val="-19"/>
        </w:rPr>
        <w:t> </w:t>
      </w:r>
      <w:r>
        <w:rPr>
          <w:color w:val="231F20"/>
        </w:rPr>
        <w:t>supporting</w:t>
      </w:r>
      <w:r>
        <w:rPr>
          <w:color w:val="231F20"/>
          <w:spacing w:val="-19"/>
        </w:rPr>
        <w:t> </w:t>
      </w:r>
      <w:r>
        <w:rPr>
          <w:color w:val="231F20"/>
        </w:rPr>
        <w:t>our</w:t>
      </w:r>
      <w:r>
        <w:rPr>
          <w:color w:val="231F20"/>
          <w:spacing w:val="-19"/>
        </w:rPr>
        <w:t> </w:t>
      </w:r>
      <w:r>
        <w:rPr>
          <w:color w:val="231F20"/>
        </w:rPr>
        <w:t>parish,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comfort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poor</w:t>
      </w:r>
      <w:r>
        <w:rPr>
          <w:color w:val="231F20"/>
          <w:spacing w:val="-5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good</w:t>
      </w:r>
      <w:r>
        <w:rPr>
          <w:color w:val="231F20"/>
          <w:spacing w:val="-15"/>
        </w:rPr>
        <w:t> </w:t>
      </w:r>
      <w:r>
        <w:rPr>
          <w:color w:val="231F20"/>
        </w:rPr>
        <w:t>time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reflect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0"/>
        </w:rPr>
        <w:t> </w:t>
      </w:r>
      <w:r>
        <w:rPr>
          <w:color w:val="231F20"/>
        </w:rPr>
        <w:t>can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strengthen</w:t>
      </w:r>
      <w:r>
        <w:rPr>
          <w:color w:val="231F20"/>
          <w:spacing w:val="-20"/>
        </w:rPr>
        <w:t> </w:t>
      </w:r>
      <w:r>
        <w:rPr>
          <w:color w:val="231F20"/>
        </w:rPr>
        <w:t>our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cov</w:t>
      </w:r>
      <w:r>
        <w:rPr>
          <w:color w:val="231F20"/>
          <w:spacing w:val="-2"/>
        </w:rPr>
        <w:t>enant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Lord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our</w:t>
      </w:r>
      <w:r>
        <w:rPr>
          <w:color w:val="231F20"/>
          <w:spacing w:val="-10"/>
        </w:rPr>
        <w:t> </w:t>
      </w:r>
      <w:r>
        <w:rPr>
          <w:color w:val="231F20"/>
        </w:rPr>
        <w:t>community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actical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ays.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53" w:lineRule="exact" w:before="0"/>
        <w:ind w:right="21"/>
        <w:jc w:val="left"/>
        <w:rPr>
          <w:b w:val="0"/>
          <w:bCs w:val="0"/>
        </w:rPr>
      </w:pPr>
      <w:r>
        <w:rPr>
          <w:color w:val="231F20"/>
          <w:spacing w:val="-7"/>
          <w:w w:val="105"/>
        </w:rPr>
        <w:t>Ten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b w:val="0"/>
        </w:rPr>
      </w:r>
    </w:p>
    <w:p>
      <w:pPr>
        <w:pStyle w:val="BodyText"/>
        <w:spacing w:line="250" w:lineRule="exact"/>
        <w:ind w:right="21"/>
        <w:jc w:val="left"/>
      </w:pP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ee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9</w:t>
      </w:r>
      <w:r>
        <w:rPr>
          <w:color w:val="231F20"/>
          <w:spacing w:val="-5"/>
        </w:rPr>
        <w:t>/</w:t>
      </w:r>
      <w:r>
        <w:rPr>
          <w:color w:val="231F20"/>
          <w:spacing w:val="-3"/>
        </w:rPr>
        <w:t>10</w:t>
      </w:r>
      <w:r>
        <w:rPr>
          <w:color w:val="231F20"/>
          <w:spacing w:val="-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2018</w:t>
      </w:r>
      <w:r>
        <w:rPr/>
      </w:r>
    </w:p>
    <w:p>
      <w:pPr>
        <w:pStyle w:val="BodyText"/>
        <w:spacing w:line="246" w:lineRule="auto" w:before="96"/>
        <w:ind w:right="21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arg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mmun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culmin</w:t>
      </w:r>
      <w:r>
        <w:rPr>
          <w:color w:val="231F20"/>
          <w:spacing w:val="-4"/>
        </w:rPr>
        <w:t>ates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nk</w:t>
      </w:r>
      <w:r>
        <w:rPr>
          <w:color w:val="231F20"/>
          <w:spacing w:val="-4"/>
        </w:rPr>
        <w:t>sg</w:t>
      </w:r>
      <w:r>
        <w:rPr>
          <w:color w:val="231F20"/>
          <w:spacing w:val="-3"/>
        </w:rPr>
        <w:t>ivin</w:t>
      </w:r>
      <w:r>
        <w:rPr>
          <w:color w:val="231F20"/>
          <w:spacing w:val="-4"/>
        </w:rPr>
        <w:t>g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xp</w:t>
      </w:r>
      <w:r>
        <w:rPr>
          <w:color w:val="231F20"/>
          <w:spacing w:val="-4"/>
        </w:rPr>
        <w:t>resse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uch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ic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3"/>
          <w:w w:val="87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ok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cup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lv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fte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cov</w:t>
      </w:r>
      <w:r>
        <w:rPr>
          <w:color w:val="231F20"/>
          <w:spacing w:val="-5"/>
        </w:rPr>
        <w:t>enant</w:t>
      </w:r>
      <w:r>
        <w:rPr>
          <w:color w:val="231F20"/>
          <w:spacing w:val="47"/>
          <w:w w:val="8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af</w:t>
      </w:r>
      <w:r>
        <w:rPr>
          <w:color w:val="231F20"/>
          <w:spacing w:val="-3"/>
        </w:rPr>
        <w:t>fi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re</w:t>
      </w:r>
      <w:r>
        <w:rPr>
          <w:color w:val="231F20"/>
          <w:spacing w:val="55"/>
          <w:w w:val="95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mmun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“inn</w:t>
      </w:r>
      <w:r>
        <w:rPr>
          <w:color w:val="231F20"/>
          <w:spacing w:val="-4"/>
        </w:rPr>
        <w:t>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ly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nk</w:t>
      </w:r>
      <w:r>
        <w:rPr>
          <w:color w:val="231F20"/>
          <w:spacing w:val="-4"/>
        </w:rPr>
        <w:t>sg</w:t>
      </w:r>
      <w:r>
        <w:rPr>
          <w:color w:val="231F20"/>
          <w:spacing w:val="-3"/>
        </w:rPr>
        <w:t>ivin</w:t>
      </w:r>
      <w:r>
        <w:rPr>
          <w:color w:val="231F20"/>
          <w:spacing w:val="-4"/>
        </w:rPr>
        <w:t>g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.</w:t>
      </w:r>
      <w:r>
        <w:rPr/>
      </w:r>
    </w:p>
    <w:p>
      <w:pPr>
        <w:pStyle w:val="BodyText"/>
        <w:spacing w:line="246" w:lineRule="auto" w:before="90"/>
        <w:ind w:right="59"/>
        <w:jc w:val="left"/>
      </w:pPr>
      <w:r>
        <w:rPr>
          <w:color w:val="231F20"/>
          <w:spacing w:val="-3"/>
        </w:rPr>
        <w:t>Good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kly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</w:t>
      </w:r>
      <w:r>
        <w:rPr>
          <w:color w:val="231F20"/>
          <w:spacing w:val="-3"/>
        </w:rPr>
        <w:t>ion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uch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commun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gest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ic</w:t>
      </w:r>
      <w:r>
        <w:rPr>
          <w:color w:val="231F20"/>
          <w:spacing w:val="-5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gat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>
          <w:color w:val="231F20"/>
          <w:spacing w:val="-3"/>
        </w:rPr>
        <w:t>d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  <w:spacing w:val="-5"/>
        </w:rPr>
        <w:t>Mo</w:t>
      </w:r>
      <w:r>
        <w:rPr>
          <w:color w:val="231F20"/>
          <w:spacing w:val="-6"/>
        </w:rPr>
        <w:t>re</w:t>
      </w:r>
      <w:r>
        <w:rPr>
          <w:color w:val="231F20"/>
          <w:spacing w:val="-5"/>
        </w:rPr>
        <w:t>ov</w:t>
      </w:r>
      <w:r>
        <w:rPr>
          <w:color w:val="231F20"/>
          <w:spacing w:val="-6"/>
        </w:rPr>
        <w:t>er,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ound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commun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rese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t.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4"/>
        </w:rPr>
        <w:t>Giv</w:t>
      </w:r>
      <w:r>
        <w:rPr>
          <w:color w:val="231F20"/>
          <w:spacing w:val="-5"/>
        </w:rPr>
        <w:t>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ndin</w:t>
      </w:r>
      <w:r>
        <w:rPr>
          <w:color w:val="231F20"/>
          <w:spacing w:val="-4"/>
        </w:rPr>
        <w:t>g,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ibili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?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4"/>
        </w:rPr>
        <w:t>pl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ivin</w:t>
      </w:r>
      <w:r>
        <w:rPr>
          <w:color w:val="231F20"/>
          <w:spacing w:val="-4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e?</w:t>
      </w:r>
      <w:r>
        <w:rPr/>
      </w:r>
    </w:p>
    <w:p>
      <w:pPr>
        <w:pStyle w:val="Heading1"/>
        <w:spacing w:line="253" w:lineRule="exact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leven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b w:val="0"/>
        </w:rPr>
      </w:r>
    </w:p>
    <w:p>
      <w:pPr>
        <w:pStyle w:val="BodyText"/>
        <w:spacing w:line="250" w:lineRule="exact"/>
        <w:ind w:right="0"/>
        <w:jc w:val="left"/>
      </w:pP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ee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16</w:t>
      </w:r>
      <w:r>
        <w:rPr>
          <w:color w:val="231F20"/>
          <w:spacing w:val="-5"/>
        </w:rPr>
        <w:t>/</w:t>
      </w:r>
      <w:r>
        <w:rPr>
          <w:color w:val="231F20"/>
          <w:spacing w:val="-3"/>
        </w:rPr>
        <w:t>17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2018</w:t>
      </w:r>
      <w:r>
        <w:rPr/>
      </w:r>
    </w:p>
    <w:p>
      <w:pPr>
        <w:pStyle w:val="BodyText"/>
        <w:spacing w:line="246" w:lineRule="auto" w:before="96"/>
        <w:ind w:right="146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ares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eg</w:t>
      </w:r>
      <w:r>
        <w:rPr>
          <w:color w:val="231F20"/>
          <w:spacing w:val="-3"/>
        </w:rPr>
        <w:t>innin</w:t>
      </w:r>
      <w:r>
        <w:rPr>
          <w:color w:val="231F20"/>
          <w:spacing w:val="-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dom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</w:t>
      </w:r>
      <w:r>
        <w:rPr>
          <w:color w:val="231F20"/>
          <w:spacing w:val="-4"/>
        </w:rPr>
        <w:t>star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ic</w:t>
      </w:r>
      <w:r>
        <w:rPr>
          <w:color w:val="231F20"/>
          <w:spacing w:val="-5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w w:val="99"/>
        </w:rPr>
        <w:t> 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</w:t>
      </w:r>
      <w:r>
        <w:rPr>
          <w:color w:val="231F20"/>
          <w:spacing w:val="-3"/>
        </w:rPr>
        <w:t>ow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fi</w:t>
      </w:r>
      <w:r>
        <w:rPr>
          <w:color w:val="231F20"/>
          <w:spacing w:val="-4"/>
        </w:rPr>
        <w:t>ftee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feet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wli</w:t>
      </w:r>
      <w:r>
        <w:rPr>
          <w:color w:val="231F20"/>
          <w:spacing w:val="-5"/>
        </w:rPr>
        <w:t>ng</w:t>
      </w:r>
      <w:r>
        <w:rPr>
          <w:color w:val="231F20"/>
          <w:spacing w:val="57"/>
          <w:w w:val="90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ran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hes</w:t>
      </w:r>
      <w:r>
        <w:rPr>
          <w:color w:val="231F20"/>
          <w:spacing w:val="-4"/>
        </w:rPr>
        <w:t>!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Lik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mu</w:t>
      </w:r>
      <w:r>
        <w:rPr>
          <w:color w:val="231F20"/>
          <w:spacing w:val="-4"/>
        </w:rPr>
        <w:t>star</w:t>
      </w:r>
      <w:r>
        <w:rPr>
          <w:color w:val="231F20"/>
          <w:spacing w:val="-3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6"/>
        </w:rPr>
        <w:t>i</w:t>
      </w:r>
      <w:r>
        <w:rPr>
          <w:color w:val="231F20"/>
          <w:spacing w:val="-8"/>
        </w:rPr>
        <w:t>n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min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nific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eg</w:t>
      </w:r>
      <w:r>
        <w:rPr>
          <w:color w:val="231F20"/>
          <w:spacing w:val="-3"/>
        </w:rPr>
        <w:t>innin</w:t>
      </w:r>
      <w:r>
        <w:rPr>
          <w:color w:val="231F20"/>
          <w:spacing w:val="-4"/>
        </w:rPr>
        <w:t>g.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hur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h,</w:t>
      </w:r>
      <w:r>
        <w:rPr>
          <w:color w:val="231F20"/>
          <w:spacing w:val="31"/>
          <w:w w:val="91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ic</w:t>
      </w:r>
      <w:r>
        <w:rPr>
          <w:color w:val="231F20"/>
          <w:spacing w:val="-5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ega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120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</w:t>
      </w:r>
      <w:r>
        <w:rPr>
          <w:color w:val="231F20"/>
          <w:spacing w:val="-4"/>
        </w:rPr>
        <w:t>ers,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ree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hou</w:t>
      </w:r>
      <w:r>
        <w:rPr>
          <w:color w:val="231F20"/>
          <w:spacing w:val="-4"/>
        </w:rPr>
        <w:t>-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ente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st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ollowin</w:t>
      </w:r>
      <w:r>
        <w:rPr>
          <w:color w:val="231F20"/>
          <w:spacing w:val="-4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inc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numb</w:t>
      </w:r>
      <w:r>
        <w:rPr>
          <w:color w:val="231F20"/>
          <w:spacing w:val="-4"/>
        </w:rPr>
        <w:t>er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w w:val="87"/>
        </w:rPr>
        <w:t> 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gr</w:t>
      </w:r>
      <w:r>
        <w:rPr>
          <w:color w:val="231F20"/>
          <w:spacing w:val="-3"/>
        </w:rPr>
        <w:t>own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inc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lcul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bly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inu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gr</w:t>
      </w:r>
      <w:r>
        <w:rPr>
          <w:color w:val="231F20"/>
          <w:spacing w:val="-3"/>
        </w:rPr>
        <w:t>ow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hou</w:t>
      </w:r>
      <w:r>
        <w:rPr>
          <w:color w:val="231F20"/>
          <w:spacing w:val="-4"/>
        </w:rPr>
        <w:t>t</w:t>
      </w:r>
      <w:r>
        <w:rPr>
          <w:color w:val="231F20"/>
          <w:spacing w:val="25"/>
          <w:w w:val="8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ess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3"/>
        </w:rPr>
        <w:t>“pl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”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mon</w:t>
      </w:r>
      <w:r>
        <w:rPr>
          <w:color w:val="231F20"/>
          <w:spacing w:val="-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un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er.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dom</w:t>
      </w:r>
      <w:r>
        <w:rPr>
          <w:color w:val="231F20"/>
          <w:spacing w:val="-4"/>
        </w:rPr>
        <w:t>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53" w:lineRule="exact" w:before="125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The N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2"/>
          <w:w w:val="105"/>
        </w:rPr>
        <w:t>ivi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t.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ohn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</w:t>
      </w:r>
      <w:r>
        <w:rPr>
          <w:b w:val="0"/>
        </w:rPr>
      </w:r>
    </w:p>
    <w:p>
      <w:pPr>
        <w:pStyle w:val="BodyText"/>
        <w:spacing w:line="250" w:lineRule="exact"/>
        <w:ind w:right="0"/>
        <w:jc w:val="left"/>
      </w:pP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ee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un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23</w:t>
      </w:r>
      <w:r>
        <w:rPr>
          <w:color w:val="231F20"/>
          <w:spacing w:val="-5"/>
        </w:rPr>
        <w:t>/</w:t>
      </w:r>
      <w:r>
        <w:rPr>
          <w:color w:val="231F20"/>
          <w:spacing w:val="-3"/>
        </w:rPr>
        <w:t>24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2018</w:t>
      </w:r>
      <w:r>
        <w:rPr/>
      </w:r>
    </w:p>
    <w:p>
      <w:pPr>
        <w:pStyle w:val="BodyText"/>
        <w:spacing w:line="246" w:lineRule="auto" w:before="96"/>
        <w:ind w:right="407"/>
        <w:jc w:val="left"/>
      </w:pPr>
      <w:r>
        <w:rPr>
          <w:color w:val="231F20"/>
          <w:spacing w:val="-7"/>
        </w:rPr>
        <w:t>Toda</w:t>
      </w:r>
      <w:r>
        <w:rPr>
          <w:color w:val="231F20"/>
          <w:spacing w:val="-6"/>
        </w:rPr>
        <w:t>y</w:t>
      </w:r>
      <w:r>
        <w:rPr>
          <w:color w:val="231F20"/>
          <w:spacing w:val="-27"/>
        </w:rPr>
        <w:t> </w:t>
      </w:r>
      <w:r>
        <w:rPr>
          <w:color w:val="231F20"/>
        </w:rPr>
        <w:t>we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ate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birth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St.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ohn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Baptist.</w:t>
      </w:r>
      <w:r>
        <w:rPr>
          <w:color w:val="231F20"/>
          <w:spacing w:val="30"/>
          <w:w w:val="9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his</w:t>
      </w:r>
      <w:r>
        <w:rPr>
          <w:color w:val="231F20"/>
          <w:spacing w:val="-29"/>
        </w:rPr>
        <w:t> </w:t>
      </w:r>
      <w:r>
        <w:rPr>
          <w:color w:val="231F20"/>
        </w:rPr>
        <w:t>prophet,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acticed</w:t>
      </w:r>
      <w:r>
        <w:rPr>
          <w:color w:val="231F20"/>
          <w:spacing w:val="-29"/>
        </w:rPr>
        <w:t> </w:t>
      </w:r>
      <w:r>
        <w:rPr>
          <w:color w:val="231F20"/>
        </w:rPr>
        <w:t>austerity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desert,</w:t>
      </w:r>
      <w:r>
        <w:rPr>
          <w:color w:val="231F20"/>
          <w:spacing w:val="21"/>
          <w:w w:val="92"/>
        </w:rPr>
        <w:t> </w:t>
      </w:r>
      <w:r>
        <w:rPr>
          <w:color w:val="231F20"/>
        </w:rPr>
        <w:t>proclaimed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kingdom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God,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coming</w:t>
      </w:r>
      <w:r>
        <w:rPr>
          <w:color w:val="231F20"/>
          <w:spacing w:val="-13"/>
        </w:rPr>
        <w:t> </w:t>
      </w:r>
      <w:r>
        <w:rPr>
          <w:color w:val="231F20"/>
        </w:rPr>
        <w:t>judgment,</w:t>
      </w:r>
      <w:r>
        <w:rPr/>
      </w:r>
    </w:p>
    <w:p>
      <w:pPr>
        <w:pStyle w:val="BodyText"/>
        <w:spacing w:line="246" w:lineRule="auto"/>
        <w:ind w:right="146"/>
        <w:jc w:val="left"/>
      </w:pP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baptism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sign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repentance.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deep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humility</w:t>
      </w:r>
      <w:r>
        <w:rPr>
          <w:color w:val="231F20"/>
          <w:spacing w:val="-4"/>
        </w:rPr>
        <w:t>,</w:t>
      </w:r>
      <w:r>
        <w:rPr>
          <w:color w:val="231F20"/>
          <w:spacing w:val="27"/>
          <w:w w:val="91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ohn</w:t>
      </w:r>
      <w:r>
        <w:rPr>
          <w:color w:val="231F20"/>
          <w:spacing w:val="-33"/>
        </w:rPr>
        <w:t> </w:t>
      </w:r>
      <w:r>
        <w:rPr>
          <w:color w:val="231F20"/>
        </w:rPr>
        <w:t>directed</w:t>
      </w:r>
      <w:r>
        <w:rPr>
          <w:color w:val="231F20"/>
          <w:spacing w:val="-34"/>
        </w:rPr>
        <w:t> </w:t>
      </w:r>
      <w:r>
        <w:rPr>
          <w:color w:val="231F20"/>
        </w:rPr>
        <w:t>attention</w:t>
      </w:r>
      <w:r>
        <w:rPr>
          <w:color w:val="231F20"/>
          <w:spacing w:val="-33"/>
        </w:rPr>
        <w:t> </w:t>
      </w:r>
      <w:r>
        <w:rPr>
          <w:color w:val="231F20"/>
        </w:rPr>
        <w:t>not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himself</w:t>
      </w:r>
      <w:r>
        <w:rPr>
          <w:color w:val="231F20"/>
          <w:spacing w:val="-33"/>
        </w:rPr>
        <w:t> </w:t>
      </w:r>
      <w:r>
        <w:rPr>
          <w:color w:val="231F20"/>
        </w:rPr>
        <w:t>but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Jesus.</w:t>
      </w:r>
      <w:r>
        <w:rPr>
          <w:color w:val="231F20"/>
          <w:spacing w:val="-33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4"/>
        </w:rPr>
        <w:t>ohn’</w:t>
      </w:r>
      <w:r>
        <w:rPr>
          <w:color w:val="231F20"/>
          <w:spacing w:val="-5"/>
        </w:rPr>
        <w:t>s</w:t>
      </w:r>
      <w:r>
        <w:rPr>
          <w:color w:val="231F20"/>
          <w:spacing w:val="26"/>
          <w:w w:val="87"/>
        </w:rPr>
        <w:t> </w:t>
      </w:r>
      <w:r>
        <w:rPr>
          <w:color w:val="231F20"/>
        </w:rPr>
        <w:t>attitude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as,</w:t>
      </w:r>
      <w:r>
        <w:rPr>
          <w:color w:val="231F20"/>
          <w:spacing w:val="-34"/>
        </w:rPr>
        <w:t> </w:t>
      </w:r>
      <w:r>
        <w:rPr>
          <w:color w:val="231F20"/>
        </w:rPr>
        <w:t>“He</w:t>
      </w:r>
      <w:r>
        <w:rPr>
          <w:color w:val="231F20"/>
          <w:spacing w:val="-33"/>
        </w:rPr>
        <w:t> </w:t>
      </w:r>
      <w:r>
        <w:rPr>
          <w:color w:val="231F20"/>
        </w:rPr>
        <w:t>must</w:t>
      </w:r>
      <w:r>
        <w:rPr>
          <w:color w:val="231F20"/>
          <w:spacing w:val="-34"/>
        </w:rPr>
        <w:t> </w:t>
      </w:r>
      <w:r>
        <w:rPr>
          <w:color w:val="231F20"/>
        </w:rPr>
        <w:t>increase,</w:t>
      </w:r>
      <w:r>
        <w:rPr>
          <w:color w:val="231F20"/>
          <w:spacing w:val="-33"/>
        </w:rPr>
        <w:t> </w:t>
      </w:r>
      <w:r>
        <w:rPr>
          <w:color w:val="231F20"/>
        </w:rPr>
        <w:t>I</w:t>
      </w:r>
      <w:r>
        <w:rPr>
          <w:color w:val="231F20"/>
          <w:spacing w:val="-34"/>
        </w:rPr>
        <w:t> </w:t>
      </w:r>
      <w:r>
        <w:rPr>
          <w:color w:val="231F20"/>
        </w:rPr>
        <w:t>must</w:t>
      </w:r>
      <w:r>
        <w:rPr>
          <w:color w:val="231F20"/>
          <w:spacing w:val="-33"/>
        </w:rPr>
        <w:t> </w:t>
      </w:r>
      <w:r>
        <w:rPr>
          <w:color w:val="231F20"/>
        </w:rPr>
        <w:t>decrease”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(J</w:t>
      </w:r>
      <w:r>
        <w:rPr>
          <w:color w:val="231F20"/>
          <w:spacing w:val="-1"/>
        </w:rPr>
        <w:t>ohn</w:t>
      </w:r>
      <w:r>
        <w:rPr>
          <w:color w:val="231F20"/>
          <w:spacing w:val="23"/>
        </w:rPr>
        <w:t> </w:t>
      </w:r>
      <w:r>
        <w:rPr>
          <w:color w:val="231F20"/>
        </w:rPr>
        <w:t>3:30).</w:t>
      </w:r>
      <w:r>
        <w:rPr>
          <w:color w:val="231F20"/>
          <w:spacing w:val="-32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4"/>
        </w:rPr>
        <w:t>ohn’</w:t>
      </w:r>
      <w:r>
        <w:rPr>
          <w:color w:val="231F20"/>
          <w:spacing w:val="-5"/>
        </w:rPr>
        <w:t>s</w:t>
      </w:r>
      <w:r>
        <w:rPr>
          <w:color w:val="231F20"/>
          <w:spacing w:val="-32"/>
        </w:rPr>
        <w:t> </w:t>
      </w:r>
      <w:r>
        <w:rPr>
          <w:color w:val="231F20"/>
        </w:rPr>
        <w:t>birth,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days</w:t>
      </w:r>
      <w:r>
        <w:rPr>
          <w:color w:val="231F20"/>
          <w:spacing w:val="-32"/>
        </w:rPr>
        <w:t> </w:t>
      </w:r>
      <w:r>
        <w:rPr>
          <w:color w:val="231F20"/>
        </w:rPr>
        <w:t>after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summer</w:t>
      </w:r>
      <w:r>
        <w:rPr>
          <w:color w:val="231F20"/>
          <w:spacing w:val="-33"/>
        </w:rPr>
        <w:t> </w:t>
      </w:r>
      <w:r>
        <w:rPr>
          <w:color w:val="231F20"/>
        </w:rPr>
        <w:t>solstice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23"/>
          <w:w w:val="98"/>
        </w:rPr>
        <w:t> </w:t>
      </w:r>
      <w:r>
        <w:rPr>
          <w:color w:val="231F20"/>
          <w:spacing w:val="-2"/>
        </w:rPr>
        <w:t>da</w:t>
      </w:r>
      <w:r>
        <w:rPr>
          <w:color w:val="231F20"/>
          <w:spacing w:val="-1"/>
        </w:rPr>
        <w:t>ylight</w:t>
      </w:r>
      <w:r>
        <w:rPr>
          <w:color w:val="231F20"/>
          <w:spacing w:val="-34"/>
        </w:rPr>
        <w:t> </w:t>
      </w:r>
      <w:r>
        <w:rPr>
          <w:color w:val="231F20"/>
        </w:rPr>
        <w:t>hours</w:t>
      </w:r>
      <w:r>
        <w:rPr>
          <w:color w:val="231F20"/>
          <w:spacing w:val="-35"/>
        </w:rPr>
        <w:t> </w:t>
      </w:r>
      <w:r>
        <w:rPr>
          <w:color w:val="231F20"/>
        </w:rPr>
        <w:t>begin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4"/>
        </w:rPr>
        <w:t> </w:t>
      </w:r>
      <w:r>
        <w:rPr>
          <w:color w:val="231F20"/>
        </w:rPr>
        <w:t>decrease,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contr</w:t>
      </w:r>
      <w:r>
        <w:rPr>
          <w:color w:val="231F20"/>
          <w:spacing w:val="-2"/>
        </w:rPr>
        <w:t>asts</w:t>
      </w:r>
      <w:r>
        <w:rPr>
          <w:color w:val="231F20"/>
          <w:spacing w:val="-34"/>
        </w:rPr>
        <w:t> </w:t>
      </w:r>
      <w:r>
        <w:rPr>
          <w:color w:val="231F20"/>
        </w:rPr>
        <w:t>with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birth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days</w:t>
      </w:r>
      <w:r>
        <w:rPr>
          <w:color w:val="231F20"/>
          <w:spacing w:val="-25"/>
        </w:rPr>
        <w:t> </w:t>
      </w:r>
      <w:r>
        <w:rPr>
          <w:color w:val="231F20"/>
        </w:rPr>
        <w:t>after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winter</w:t>
      </w:r>
      <w:r>
        <w:rPr>
          <w:color w:val="231F20"/>
          <w:spacing w:val="-26"/>
        </w:rPr>
        <w:t> </w:t>
      </w:r>
      <w:r>
        <w:rPr>
          <w:color w:val="231F20"/>
        </w:rPr>
        <w:t>solstice,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her</w:t>
      </w:r>
      <w:r>
        <w:rPr>
          <w:color w:val="231F20"/>
          <w:spacing w:val="-1"/>
        </w:rPr>
        <w:t>alding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ylight’</w:t>
      </w:r>
      <w:r>
        <w:rPr>
          <w:color w:val="231F20"/>
          <w:spacing w:val="-4"/>
        </w:rPr>
        <w:t>s</w:t>
      </w:r>
      <w:r>
        <w:rPr>
          <w:color w:val="231F20"/>
          <w:spacing w:val="21"/>
          <w:w w:val="87"/>
        </w:rPr>
        <w:t> </w:t>
      </w:r>
      <w:r>
        <w:rPr>
          <w:color w:val="231F20"/>
        </w:rPr>
        <w:t>increase.</w:t>
      </w:r>
      <w:r>
        <w:rPr>
          <w:color w:val="231F20"/>
          <w:spacing w:val="-38"/>
        </w:rPr>
        <w:t> </w:t>
      </w:r>
      <w:r>
        <w:rPr>
          <w:color w:val="231F20"/>
        </w:rPr>
        <w:t>Like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ohn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Baptist,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37"/>
        </w:rPr>
        <w:t> </w:t>
      </w:r>
      <w:r>
        <w:rPr>
          <w:color w:val="231F20"/>
        </w:rPr>
        <w:t>turn</w:t>
      </w:r>
      <w:r>
        <w:rPr>
          <w:color w:val="231F20"/>
          <w:spacing w:val="-37"/>
        </w:rPr>
        <w:t> </w:t>
      </w:r>
      <w:r>
        <w:rPr>
          <w:color w:val="231F20"/>
        </w:rPr>
        <w:t>attention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38"/>
        </w:rPr>
        <w:t> </w:t>
      </w:r>
      <w:r>
        <w:rPr>
          <w:color w:val="231F20"/>
        </w:rPr>
        <w:t>from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themselves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ards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Jesus.</w:t>
      </w:r>
      <w:r>
        <w:rPr>
          <w:color w:val="231F20"/>
          <w:spacing w:val="-45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41"/>
          <w:w w:val="98"/>
        </w:rPr>
        <w:t> </w:t>
      </w:r>
      <w:r>
        <w:rPr>
          <w:color w:val="231F20"/>
        </w:rPr>
        <w:t>question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us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hether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-23"/>
        </w:rPr>
        <w:t> </w:t>
      </w:r>
      <w:r>
        <w:rPr>
          <w:color w:val="231F20"/>
        </w:rPr>
        <w:t>not</w:t>
      </w:r>
      <w:r>
        <w:rPr>
          <w:color w:val="231F20"/>
          <w:spacing w:val="-23"/>
        </w:rPr>
        <w:t> </w:t>
      </w:r>
      <w:r>
        <w:rPr>
          <w:color w:val="231F20"/>
        </w:rPr>
        <w:t>we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ourselv</w:t>
      </w:r>
      <w:r>
        <w:rPr>
          <w:color w:val="231F20"/>
          <w:spacing w:val="-2"/>
        </w:rPr>
        <w:t>es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30"/>
          <w:w w:val="94"/>
        </w:rPr>
        <w:t> </w:t>
      </w:r>
      <w:r>
        <w:rPr>
          <w:color w:val="231F20"/>
        </w:rPr>
        <w:t>prepared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“decrease”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“increase”</w:t>
      </w:r>
      <w:r>
        <w:rPr>
          <w:color w:val="231F20"/>
          <w:spacing w:val="-21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105"/>
        </w:rPr>
        <w:t> </w:t>
      </w:r>
      <w:r>
        <w:rPr>
          <w:color w:val="231F20"/>
        </w:rPr>
        <w:t>our</w:t>
      </w:r>
      <w:r>
        <w:rPr>
          <w:color w:val="231F20"/>
          <w:spacing w:val="-28"/>
        </w:rPr>
        <w:t> </w:t>
      </w:r>
      <w:r>
        <w:rPr>
          <w:color w:val="231F20"/>
        </w:rPr>
        <w:t>hearts,</w:t>
      </w:r>
      <w:r>
        <w:rPr>
          <w:color w:val="231F20"/>
          <w:spacing w:val="-27"/>
        </w:rPr>
        <w:t> </w:t>
      </w:r>
      <w:r>
        <w:rPr>
          <w:color w:val="231F20"/>
        </w:rPr>
        <w:t>minds,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ords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actions.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71" w:space="226"/>
            <w:col w:w="544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7"/>
          <w:szCs w:val="27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3"/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2018-05-30T11:23:18Z</dcterms:created>
  <dcterms:modified xsi:type="dcterms:W3CDTF">2018-05-30T11:23:18Z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2018-05-30T00:00:00Z</vt:filetime>
  </property>
</Properties>
</file>